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470D" w14:textId="2E2101B4" w:rsidR="00DD76AB" w:rsidRDefault="00DD76AB" w:rsidP="00DD76A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แบบฟอร์มส่ง</w:t>
      </w:r>
      <w:r w:rsidR="00641F25">
        <w:rPr>
          <w:rFonts w:ascii="TH SarabunPSK" w:hAnsi="TH SarabunPSK" w:cs="TH SarabunPSK"/>
          <w:b/>
          <w:bCs/>
          <w:sz w:val="44"/>
          <w:szCs w:val="44"/>
          <w:cs/>
        </w:rPr>
        <w:t>พร้อม</w:t>
      </w:r>
      <w:r w:rsidR="00641F25" w:rsidRPr="00AC4ACC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641F25" w:rsidRPr="00641F25">
        <w:rPr>
          <w:rFonts w:ascii="TH SarabunPSK" w:hAnsi="TH SarabunPSK" w:cs="TH SarabunPSK"/>
          <w:b/>
          <w:bCs/>
          <w:sz w:val="44"/>
          <w:szCs w:val="44"/>
          <w:cs/>
        </w:rPr>
        <w:t>สำหรับเสนอพิจารณาจัดซื้อยา</w:t>
      </w:r>
      <w:r w:rsidR="00641F25">
        <w:rPr>
          <w:rFonts w:ascii="TH SarabunPSK" w:hAnsi="TH SarabunPSK" w:cs="TH SarabunPSK" w:hint="cs"/>
          <w:b/>
          <w:bCs/>
          <w:sz w:val="44"/>
          <w:szCs w:val="44"/>
          <w:cs/>
        </w:rPr>
        <w:t>ด้วย</w:t>
      </w:r>
      <w:r w:rsidR="00641F25" w:rsidRPr="00AC4ACC">
        <w:rPr>
          <w:rFonts w:ascii="TH SarabunPSK" w:hAnsi="TH SarabunPSK" w:cs="TH SarabunPSK"/>
          <w:b/>
          <w:bCs/>
          <w:sz w:val="44"/>
          <w:szCs w:val="44"/>
          <w:cs/>
        </w:rPr>
        <w:t>วิธีคัดเลือก</w:t>
      </w:r>
      <w:r w:rsidR="00641F25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ปีงบประมาณ 256</w:t>
      </w:r>
      <w:r w:rsidR="00E47F87">
        <w:rPr>
          <w:rFonts w:ascii="TH SarabunPSK" w:hAnsi="TH SarabunPSK" w:cs="TH SarabunPSK" w:hint="cs"/>
          <w:b/>
          <w:bCs/>
          <w:sz w:val="44"/>
          <w:szCs w:val="44"/>
          <w:cs/>
        </w:rPr>
        <w:t>7</w:t>
      </w:r>
      <w:r w:rsidR="00B906AF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B906AF">
        <w:rPr>
          <w:rFonts w:ascii="TH SarabunPSK" w:hAnsi="TH SarabunPSK" w:cs="TH SarabunPSK" w:hint="cs"/>
          <w:b/>
          <w:bCs/>
          <w:sz w:val="44"/>
          <w:szCs w:val="44"/>
          <w:cs/>
        </w:rPr>
        <w:t>(รอบที่ 1)</w:t>
      </w:r>
    </w:p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DD76AB" w:rsidRPr="00AC4ACC" w14:paraId="24CB9977" w14:textId="77777777" w:rsidTr="007D7F31">
        <w:tc>
          <w:tcPr>
            <w:tcW w:w="9776" w:type="dxa"/>
            <w:gridSpan w:val="2"/>
            <w:shd w:val="clear" w:color="auto" w:fill="F2F2F2" w:themeFill="background1" w:themeFillShade="F2"/>
          </w:tcPr>
          <w:p w14:paraId="3B0E0B13" w14:textId="77777777" w:rsidR="00DD76AB" w:rsidRPr="00AC4ACC" w:rsidRDefault="00DD76AB" w:rsidP="007D7F3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ข้อมูล </w:t>
            </w: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Principle</w:t>
            </w:r>
          </w:p>
        </w:tc>
      </w:tr>
      <w:tr w:rsidR="00DD76AB" w:rsidRPr="00AC4ACC" w14:paraId="6C08A29D" w14:textId="77777777" w:rsidTr="007D7F31">
        <w:tc>
          <w:tcPr>
            <w:tcW w:w="4508" w:type="dxa"/>
          </w:tcPr>
          <w:p w14:paraId="31CB4199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ชื่อสามัญทางยา</w:t>
            </w:r>
          </w:p>
        </w:tc>
        <w:tc>
          <w:tcPr>
            <w:tcW w:w="5268" w:type="dxa"/>
          </w:tcPr>
          <w:p w14:paraId="5DA05C7A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3D9771A1" w14:textId="77777777" w:rsidTr="007D7F31">
        <w:tc>
          <w:tcPr>
            <w:tcW w:w="4508" w:type="dxa"/>
          </w:tcPr>
          <w:p w14:paraId="22534943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ชื่อการค้า / ขนาดยา / รูปแบบยา</w:t>
            </w:r>
          </w:p>
        </w:tc>
        <w:tc>
          <w:tcPr>
            <w:tcW w:w="5268" w:type="dxa"/>
          </w:tcPr>
          <w:p w14:paraId="702E5C4A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D6F7D" w:rsidRPr="00AC4ACC" w14:paraId="57C5CFB7" w14:textId="77777777" w:rsidTr="007D7F31">
        <w:tc>
          <w:tcPr>
            <w:tcW w:w="4508" w:type="dxa"/>
          </w:tcPr>
          <w:p w14:paraId="75EEF2F2" w14:textId="77777777" w:rsidR="005D6F7D" w:rsidRPr="00AC4ACC" w:rsidRDefault="005D6F7D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ขนาดบรรจุ</w:t>
            </w:r>
          </w:p>
        </w:tc>
        <w:tc>
          <w:tcPr>
            <w:tcW w:w="5268" w:type="dxa"/>
          </w:tcPr>
          <w:p w14:paraId="6AEB165D" w14:textId="77777777" w:rsidR="005D6F7D" w:rsidRPr="00AC4ACC" w:rsidRDefault="005D6F7D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6C576183" w14:textId="77777777" w:rsidTr="007D7F31">
        <w:tc>
          <w:tcPr>
            <w:tcW w:w="4508" w:type="dxa"/>
          </w:tcPr>
          <w:p w14:paraId="5ABE88E7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เลข </w:t>
            </w:r>
            <w:r w:rsidRPr="00AC4ACC">
              <w:rPr>
                <w:rFonts w:ascii="TH SarabunPSK" w:hAnsi="TH SarabunPSK" w:cs="TH SarabunPSK"/>
                <w:sz w:val="40"/>
                <w:szCs w:val="40"/>
              </w:rPr>
              <w:t>GPU</w:t>
            </w:r>
          </w:p>
        </w:tc>
        <w:tc>
          <w:tcPr>
            <w:tcW w:w="5268" w:type="dxa"/>
          </w:tcPr>
          <w:p w14:paraId="5A96F58F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5B9CDA88" w14:textId="77777777" w:rsidTr="007D7F31">
        <w:tc>
          <w:tcPr>
            <w:tcW w:w="4508" w:type="dxa"/>
          </w:tcPr>
          <w:p w14:paraId="6F44D460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C4AC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เลข </w:t>
            </w:r>
            <w:r w:rsidRPr="00AC4ACC">
              <w:rPr>
                <w:rFonts w:ascii="TH SarabunPSK" w:hAnsi="TH SarabunPSK" w:cs="TH SarabunPSK"/>
                <w:sz w:val="40"/>
                <w:szCs w:val="40"/>
              </w:rPr>
              <w:t>TPU</w:t>
            </w:r>
          </w:p>
        </w:tc>
        <w:tc>
          <w:tcPr>
            <w:tcW w:w="5268" w:type="dxa"/>
          </w:tcPr>
          <w:p w14:paraId="3E945565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207B4726" w14:textId="77777777" w:rsidTr="007D7F31">
        <w:tc>
          <w:tcPr>
            <w:tcW w:w="4508" w:type="dxa"/>
          </w:tcPr>
          <w:p w14:paraId="2B788141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บริษัทยา</w:t>
            </w:r>
          </w:p>
        </w:tc>
        <w:tc>
          <w:tcPr>
            <w:tcW w:w="5268" w:type="dxa"/>
          </w:tcPr>
          <w:p w14:paraId="49035907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4E8D2459" w14:textId="77777777" w:rsidTr="007D7F31">
        <w:tc>
          <w:tcPr>
            <w:tcW w:w="4508" w:type="dxa"/>
          </w:tcPr>
          <w:p w14:paraId="34653BF8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วันที่ส่งเอกสาร</w:t>
            </w:r>
          </w:p>
        </w:tc>
        <w:tc>
          <w:tcPr>
            <w:tcW w:w="5268" w:type="dxa"/>
          </w:tcPr>
          <w:p w14:paraId="2ABA77A8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65BF4D10" w14:textId="77777777" w:rsidTr="007D7F31">
        <w:tc>
          <w:tcPr>
            <w:tcW w:w="4508" w:type="dxa"/>
          </w:tcPr>
          <w:p w14:paraId="17B84CA4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ชื่อผู้ส่งเอกสาร</w:t>
            </w:r>
          </w:p>
        </w:tc>
        <w:tc>
          <w:tcPr>
            <w:tcW w:w="5268" w:type="dxa"/>
          </w:tcPr>
          <w:p w14:paraId="1460EF0C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1C0EEA2B" w14:textId="77777777" w:rsidTr="007D7F31">
        <w:tc>
          <w:tcPr>
            <w:tcW w:w="4508" w:type="dxa"/>
          </w:tcPr>
          <w:p w14:paraId="76FC575E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เบอร์ติดต่อผู้ส่งเอกสาร</w:t>
            </w:r>
          </w:p>
        </w:tc>
        <w:tc>
          <w:tcPr>
            <w:tcW w:w="5268" w:type="dxa"/>
          </w:tcPr>
          <w:p w14:paraId="49B0BB51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D76AB" w:rsidRPr="00AC4ACC" w14:paraId="6D02AD53" w14:textId="77777777" w:rsidTr="007D7F31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33A4200" w14:textId="77777777" w:rsidR="00DD76AB" w:rsidRPr="00AC4ACC" w:rsidRDefault="00DD76AB" w:rsidP="007D7F3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ข้อมูล </w:t>
            </w:r>
            <w:r w:rsidRPr="00AC4AC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Distributer</w:t>
            </w:r>
          </w:p>
        </w:tc>
      </w:tr>
      <w:tr w:rsidR="00DD76AB" w:rsidRPr="00AC4ACC" w14:paraId="3F2CA6BF" w14:textId="77777777" w:rsidTr="007D7F31">
        <w:tc>
          <w:tcPr>
            <w:tcW w:w="4508" w:type="dxa"/>
          </w:tcPr>
          <w:p w14:paraId="1AC03341" w14:textId="77777777" w:rsidR="00DD76AB" w:rsidRPr="00AC4ACC" w:rsidRDefault="003430DD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DD76AB"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ชื่อ</w:t>
            </w:r>
          </w:p>
        </w:tc>
        <w:tc>
          <w:tcPr>
            <w:tcW w:w="5268" w:type="dxa"/>
          </w:tcPr>
          <w:p w14:paraId="5A7B16F5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76AB" w:rsidRPr="00AC4ACC" w14:paraId="55350798" w14:textId="77777777" w:rsidTr="007D7F31">
        <w:tc>
          <w:tcPr>
            <w:tcW w:w="4508" w:type="dxa"/>
          </w:tcPr>
          <w:p w14:paraId="2F05BCE3" w14:textId="77777777" w:rsidR="00DD76AB" w:rsidRPr="00AC4ACC" w:rsidRDefault="00DD76AB" w:rsidP="003430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ที่อยู่</w:t>
            </w:r>
            <w:r w:rsidR="00343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02A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02A0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ที่อยู่สำหรับจัดส่งเอกสาร</w:t>
            </w:r>
            <w:r w:rsidRPr="009A02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68" w:type="dxa"/>
          </w:tcPr>
          <w:p w14:paraId="0A2C1F98" w14:textId="77777777" w:rsidR="00DD76AB" w:rsidRDefault="00DD76AB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9C4B680" w14:textId="77777777" w:rsidR="003430DD" w:rsidRDefault="003430DD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A9A33C0" w14:textId="77777777" w:rsidR="003430DD" w:rsidRDefault="003430DD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8C03221" w14:textId="77777777" w:rsidR="003430DD" w:rsidRDefault="003430DD" w:rsidP="007D7F3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04FEC9D" w14:textId="77777777" w:rsidR="003430DD" w:rsidRPr="00AC4ACC" w:rsidRDefault="003430DD" w:rsidP="007D7F31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76AB" w:rsidRPr="00AC4ACC" w14:paraId="22BCD277" w14:textId="77777777" w:rsidTr="007D7F31">
        <w:tc>
          <w:tcPr>
            <w:tcW w:w="4508" w:type="dxa"/>
          </w:tcPr>
          <w:p w14:paraId="6E7133C6" w14:textId="77777777" w:rsidR="00DD76AB" w:rsidRPr="00AC4ACC" w:rsidRDefault="00DD76AB" w:rsidP="007D7F3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AC4ACC">
              <w:rPr>
                <w:rFonts w:ascii="TH SarabunPSK" w:hAnsi="TH SarabunPSK" w:cs="TH SarabunPSK"/>
                <w:sz w:val="40"/>
                <w:szCs w:val="40"/>
                <w:cs/>
              </w:rPr>
              <w:t>เบอร์</w:t>
            </w:r>
            <w:r w:rsidRPr="00AC4ACC">
              <w:rPr>
                <w:rFonts w:ascii="TH SarabunPSK" w:hAnsi="TH SarabunPSK" w:cs="TH SarabunPSK" w:hint="cs"/>
                <w:sz w:val="40"/>
                <w:szCs w:val="40"/>
                <w:cs/>
              </w:rPr>
              <w:t>โทรศัพท์</w:t>
            </w:r>
          </w:p>
        </w:tc>
        <w:tc>
          <w:tcPr>
            <w:tcW w:w="5268" w:type="dxa"/>
          </w:tcPr>
          <w:p w14:paraId="07DC1FCE" w14:textId="77777777" w:rsidR="00DD76AB" w:rsidRPr="00AC4ACC" w:rsidRDefault="00DD76AB" w:rsidP="007D7F31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14:paraId="40E2F4A6" w14:textId="77777777" w:rsidR="00DD76AB" w:rsidRDefault="00DD76AB">
      <w:pPr>
        <w:rPr>
          <w:cs/>
        </w:rPr>
      </w:pPr>
    </w:p>
    <w:p w14:paraId="5DD060D7" w14:textId="77777777" w:rsidR="00DD76AB" w:rsidRDefault="00DD76AB">
      <w:pPr>
        <w:rPr>
          <w:cs/>
        </w:rPr>
        <w:sectPr w:rsidR="00DD76AB" w:rsidSect="00C9590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rPr>
          <w:cs/>
        </w:rPr>
        <w:br w:type="page"/>
      </w:r>
    </w:p>
    <w:tbl>
      <w:tblPr>
        <w:tblW w:w="15759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9047"/>
        <w:gridCol w:w="875"/>
        <w:gridCol w:w="1584"/>
      </w:tblGrid>
      <w:tr w:rsidR="002E1649" w:rsidRPr="00B15DC7" w14:paraId="4B105730" w14:textId="77777777" w:rsidTr="000E7188">
        <w:trPr>
          <w:trHeight w:val="450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FFE76" w14:textId="028D5683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รายการเอกสารที่ต้องมีสำหรับเสนอพิจารณาจัดซื้อยา</w:t>
            </w:r>
            <w:r w:rsidR="00641F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ด้วยวิธีคัดเลือก</w:t>
            </w:r>
            <w:r w:rsidRPr="002E16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ปีงบประมาณ 256</w:t>
            </w:r>
            <w:r w:rsidR="00B906A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  <w:bookmarkStart w:id="0" w:name="_GoBack"/>
            <w:bookmarkEnd w:id="0"/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รอบที่ 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1ACFD" w14:textId="77777777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6419F" w14:textId="77777777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หมายเหตุ</w:t>
            </w:r>
          </w:p>
        </w:tc>
      </w:tr>
      <w:tr w:rsidR="002E1649" w:rsidRPr="00B15DC7" w14:paraId="7CA78B3B" w14:textId="77777777" w:rsidTr="002E164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B1E4" w14:textId="77777777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E4F6B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เอกสารใบสำคัญการขึ้นทะเบียนตำรับยา / อาหาร /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เครื่องสำอาง / เพื่อจำหน่ายในประเทศไทย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A2AC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1.1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คำขอขึ้นทะเบียนตำรับยา (แบบ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26A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5DC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14:paraId="64DB6070" w14:textId="77777777" w:rsidTr="002E164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4D1F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6D4F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61BD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1.2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ใบสำคัญการขึ้นทะเบียนตำรับยา (แบบ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2)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พร้อมรายละเอียดแนบท้าย/รายการสลักหลัง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B2F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BA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14:paraId="7848A322" w14:textId="77777777" w:rsidTr="002E164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A4D8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CB7C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25CC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1.3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คำขอใบแทนใบสำคัญการขึ้นทะเบียนตำรับยา (แบบ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D1A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EEB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14:paraId="4EE6A784" w14:textId="77777777" w:rsidTr="002E1649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3E2D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F5E0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EB1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1.4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กรณีมีการขอแก้ไขเปลี่ยนแปลงรายการในทะเบียนตำรับยาทุกกรณี ต้องแสดงเอกสารแบบ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4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หรือ ย.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5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ตามประเภทการเปลี่ยนแปลง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762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574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14:paraId="10E1D89B" w14:textId="77777777" w:rsidTr="007D7F3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4B86" w14:textId="77777777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FB9E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เอกสารรับรองผลิตภัณฑ์ยาสำเร็จรูป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Certificate of Pharmaceutical Product (CPP)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สำหรับยาที่นำเข้ามาในประเทศ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โดยมีผลการรับรองถึงวันประกาศเผยแพร่แผนการจัดซื้อจัดจ้าง ทั้งนี้กรณีหลังปี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ค.ศ.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1996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ต้องเป็นตามรูปแบบมาตรฐานสากลขององค์การอนามัยโลก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WHO)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เท่านั้น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F1E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720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2E1649" w:rsidRPr="00B15DC7" w14:paraId="0A4CBCF3" w14:textId="77777777" w:rsidTr="007D7F3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6BB4" w14:textId="77777777" w:rsidR="002E1649" w:rsidRPr="002E1649" w:rsidRDefault="002E1649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B779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เอกสารรับรองรุ่นการผลิตจากกรมวิทยาศาสตร์การแพทย์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สำหรับผลิตภัณฑ์ที่เป็นชีววัตถุ)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A0D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08C" w14:textId="77777777" w:rsidR="002E1649" w:rsidRPr="002E1649" w:rsidRDefault="002E1649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641F25" w:rsidRPr="00B15DC7" w14:paraId="2B79B5E5" w14:textId="77777777" w:rsidTr="00FE3F99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71B3" w14:textId="77777777" w:rsidR="00641F25" w:rsidRPr="002E1649" w:rsidRDefault="00641F25" w:rsidP="007D7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1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AC12" w14:textId="77777777" w:rsidR="00641F25" w:rsidRPr="002E1649" w:rsidRDefault="00641F25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เอกสาร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Specification 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ตามที่ขึ้นทะเบียนยา หรือเป็นฉบับปัจจุบัน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(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กรณีมีการขอแก้ไขและได้รับการอนุมัติจากสำนักงานคณะกรรมการอาหารและยาแล้ว)</w:t>
            </w:r>
            <w:r w:rsidRPr="002E164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 xml:space="preserve">พร้อมสำเนาเภสัชตำรับ(เช่น 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  <w:t>USP, BP</w:t>
            </w:r>
            <w:r w:rsidRPr="002E164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>) ที่ใช้อ้างอิงแนบมาด้วย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071B" w14:textId="77777777" w:rsidR="00641F25" w:rsidRPr="002E1649" w:rsidRDefault="00641F25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651C" w14:textId="77777777" w:rsidR="00641F25" w:rsidRPr="002E1649" w:rsidRDefault="00641F25" w:rsidP="007D7F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14:paraId="7743DA0B" w14:textId="77777777" w:rsidR="002E1649" w:rsidRDefault="002E1649" w:rsidP="002E1649">
      <w:pPr>
        <w:ind w:left="-284" w:firstLine="284"/>
        <w:rPr>
          <w:sz w:val="24"/>
          <w:szCs w:val="32"/>
        </w:rPr>
      </w:pPr>
    </w:p>
    <w:p w14:paraId="0110DF9F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7F5F818B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0DF9A6D7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3D822FFE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4677EB5B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018CD1DD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125BA98F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6184951C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3659476D" w14:textId="77777777" w:rsidR="001A7A6A" w:rsidRDefault="001A7A6A" w:rsidP="002E1649">
      <w:pPr>
        <w:ind w:left="-284" w:firstLine="284"/>
        <w:rPr>
          <w:sz w:val="24"/>
          <w:szCs w:val="32"/>
        </w:rPr>
      </w:pPr>
    </w:p>
    <w:p w14:paraId="1A15E024" w14:textId="77777777" w:rsidR="008C19FB" w:rsidRDefault="008C19FB" w:rsidP="002E1649">
      <w:pPr>
        <w:ind w:left="-284" w:firstLine="284"/>
        <w:rPr>
          <w:sz w:val="24"/>
          <w:szCs w:val="32"/>
        </w:rPr>
      </w:pPr>
    </w:p>
    <w:p w14:paraId="544479C0" w14:textId="1D9B53C4" w:rsidR="00952CA8" w:rsidRPr="007D1D46" w:rsidRDefault="008C19FB" w:rsidP="008015C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  <w:r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>จัดส่งเอกสารครบถ้วนสมบูรณ์</w:t>
      </w:r>
      <w:r w:rsidR="003418F5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</w:t>
      </w:r>
      <w:r w:rsidR="003418F5">
        <w:rPr>
          <w:rFonts w:ascii="TH SarabunPSK" w:hAnsi="TH SarabunPSK" w:cs="TH SarabunPSK"/>
          <w:color w:val="000000"/>
          <w:sz w:val="52"/>
          <w:szCs w:val="52"/>
        </w:rPr>
        <w:t>(</w:t>
      </w:r>
      <w:r w:rsidR="003418F5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ข้อ 1-4 </w:t>
      </w:r>
      <w:r w:rsidR="003418F5">
        <w:rPr>
          <w:rFonts w:ascii="TH SarabunPSK" w:hAnsi="TH SarabunPSK" w:cs="TH SarabunPSK"/>
          <w:color w:val="000000"/>
          <w:sz w:val="52"/>
          <w:szCs w:val="52"/>
        </w:rPr>
        <w:t>)</w:t>
      </w:r>
      <w:r w:rsidR="00C74073">
        <w:rPr>
          <w:rFonts w:ascii="TH SarabunPSK" w:hAnsi="TH SarabunPSK" w:cs="TH SarabunPSK"/>
          <w:color w:val="000000"/>
          <w:sz w:val="52"/>
          <w:szCs w:val="52"/>
        </w:rPr>
        <w:t xml:space="preserve"> </w:t>
      </w:r>
      <w:r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ในรูปแบบ </w:t>
      </w:r>
      <w:r w:rsidRPr="006C5C17">
        <w:rPr>
          <w:rFonts w:ascii="TH SarabunPSK" w:hAnsi="TH SarabunPSK" w:cs="TH SarabunPSK"/>
          <w:b/>
          <w:bCs/>
          <w:color w:val="000000"/>
          <w:sz w:val="52"/>
          <w:szCs w:val="52"/>
          <w:u w:val="single"/>
        </w:rPr>
        <w:t xml:space="preserve">PDF file </w:t>
      </w:r>
      <w:r w:rsidRPr="006C5C17">
        <w:rPr>
          <w:rFonts w:ascii="TH SarabunPSK" w:hAnsi="TH SarabunPSK" w:cs="TH SarabunPSK" w:hint="cs"/>
          <w:b/>
          <w:bCs/>
          <w:color w:val="000000"/>
          <w:sz w:val="52"/>
          <w:szCs w:val="52"/>
          <w:u w:val="single"/>
          <w:cs/>
        </w:rPr>
        <w:t>เท่านั้น</w:t>
      </w:r>
      <w:r w:rsidR="00E80C1C" w:rsidRPr="006C5C17">
        <w:rPr>
          <w:rFonts w:ascii="TH SarabunPSK" w:hAnsi="TH SarabunPSK" w:cs="TH SarabunPSK" w:hint="cs"/>
          <w:b/>
          <w:bCs/>
          <w:color w:val="000000"/>
          <w:sz w:val="52"/>
          <w:szCs w:val="52"/>
          <w:u w:val="single"/>
          <w:cs/>
        </w:rPr>
        <w:t xml:space="preserve"> </w:t>
      </w:r>
      <w:r w:rsidR="00543035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 </w:t>
      </w:r>
      <w:r w:rsidR="00AF0DA5"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ผ่าน </w:t>
      </w:r>
      <w:r w:rsidR="00FC77D1" w:rsidRPr="006C5C17">
        <w:rPr>
          <w:rFonts w:ascii="TH SarabunPSK" w:hAnsi="TH SarabunPSK" w:cs="TH SarabunPSK"/>
          <w:color w:val="000000"/>
          <w:sz w:val="52"/>
          <w:szCs w:val="52"/>
        </w:rPr>
        <w:t>G</w:t>
      </w:r>
      <w:r w:rsidR="00AF0DA5" w:rsidRPr="006C5C17">
        <w:rPr>
          <w:rFonts w:ascii="TH SarabunPSK" w:hAnsi="TH SarabunPSK" w:cs="TH SarabunPSK"/>
          <w:color w:val="000000"/>
          <w:sz w:val="52"/>
          <w:szCs w:val="52"/>
        </w:rPr>
        <w:t>oogle form</w:t>
      </w:r>
      <w:r w:rsidR="007D1D46" w:rsidRPr="006C5C17">
        <w:rPr>
          <w:rFonts w:ascii="TH SarabunPSK" w:hAnsi="TH SarabunPSK" w:cs="TH SarabunPSK"/>
          <w:color w:val="000000"/>
          <w:sz w:val="52"/>
          <w:szCs w:val="52"/>
        </w:rPr>
        <w:t xml:space="preserve"> </w:t>
      </w:r>
      <w:r w:rsidR="00AF0DA5"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ที่ลิงค์ </w:t>
      </w:r>
      <w:hyperlink r:id="rId6" w:history="1">
        <w:r w:rsidR="00FC77D1" w:rsidRPr="006C5C17">
          <w:rPr>
            <w:rStyle w:val="Hyperlink"/>
            <w:rFonts w:ascii="TH SarabunPSK" w:hAnsi="TH SarabunPSK" w:cs="TH SarabunPSK"/>
            <w:sz w:val="52"/>
            <w:szCs w:val="52"/>
          </w:rPr>
          <w:t>Google form</w:t>
        </w:r>
      </w:hyperlink>
      <w:r w:rsidR="00785D6D" w:rsidRPr="006C5C17">
        <w:rPr>
          <w:rFonts w:ascii="TH SarabunPSK" w:hAnsi="TH SarabunPSK" w:cs="TH SarabunPSK"/>
          <w:color w:val="000000"/>
          <w:sz w:val="52"/>
          <w:szCs w:val="52"/>
        </w:rPr>
        <w:t xml:space="preserve"> </w:t>
      </w:r>
      <w:r w:rsidR="00785D6D"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หรือ </w:t>
      </w:r>
      <w:r w:rsidR="00785D6D" w:rsidRPr="006C5C17">
        <w:rPr>
          <w:rFonts w:ascii="TH SarabunPSK" w:hAnsi="TH SarabunPSK" w:cs="TH SarabunPSK"/>
          <w:color w:val="000000"/>
          <w:sz w:val="52"/>
          <w:szCs w:val="52"/>
        </w:rPr>
        <w:t xml:space="preserve">Scan </w:t>
      </w:r>
      <w:r w:rsidR="00785D6D" w:rsidRPr="006C5C17">
        <w:rPr>
          <w:rFonts w:ascii="TH SarabunPSK" w:hAnsi="TH SarabunPSK" w:cs="TH SarabunPSK" w:hint="cs"/>
          <w:color w:val="000000"/>
          <w:sz w:val="52"/>
          <w:szCs w:val="52"/>
          <w:cs/>
        </w:rPr>
        <w:t xml:space="preserve">ผ่าน </w:t>
      </w:r>
      <w:r w:rsidR="00785D6D" w:rsidRPr="006C5C17">
        <w:rPr>
          <w:rFonts w:ascii="TH SarabunPSK" w:hAnsi="TH SarabunPSK" w:cs="TH SarabunPSK"/>
          <w:color w:val="000000"/>
          <w:sz w:val="52"/>
          <w:szCs w:val="52"/>
        </w:rPr>
        <w:t>QR code</w:t>
      </w:r>
      <w:r w:rsidR="00543035">
        <w:rPr>
          <w:rFonts w:ascii="TH SarabunPSK" w:hAnsi="TH SarabunPSK" w:cs="TH SarabunPSK"/>
          <w:color w:val="000000"/>
          <w:sz w:val="52"/>
          <w:szCs w:val="52"/>
        </w:rPr>
        <w:t xml:space="preserve"> </w:t>
      </w:r>
    </w:p>
    <w:p w14:paraId="61FFAF30" w14:textId="77777777" w:rsidR="007B3638" w:rsidRPr="007B3638" w:rsidRDefault="008015CE" w:rsidP="007B3638">
      <w:pPr>
        <w:pStyle w:val="ListParagraph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 w:hint="cs"/>
          <w:noProof/>
          <w:color w:val="000000"/>
          <w:sz w:val="56"/>
          <w:szCs w:val="56"/>
          <w:lang w:val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464C3D" wp14:editId="4DE79A39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390775" cy="19145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914525"/>
                          <a:chOff x="0" y="0"/>
                          <a:chExt cx="2390775" cy="1914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9610583-E898-43A5-BFF1-76D197EFB9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" y="13335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07C50" id="Group 5" o:spid="_x0000_s1026" style="position:absolute;margin-left:0;margin-top:11pt;width:188.25pt;height:150.75pt;z-index:251660288;mso-position-horizontal:center;mso-position-horizontal-relative:margin" coordsize="23907,19145" o:gfxdata="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3907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">
                  <v:imagedata r:id="rId9" o:title=""/>
                </v:shape>
                <v:shape id="Picture 2" o:spid="_x0000_s1028" type="#_x0000_t75" style="position:absolute;left:5810;top:1333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28F0A89E" w14:textId="77777777" w:rsidR="007B3638" w:rsidRDefault="007B3638" w:rsidP="007B3638">
      <w:pPr>
        <w:pStyle w:val="ListParagraph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14:paraId="3381899E" w14:textId="77777777" w:rsidR="00F5737B" w:rsidRDefault="00F5737B" w:rsidP="007B3638">
      <w:pPr>
        <w:pStyle w:val="ListParagraph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14:paraId="0B895289" w14:textId="77777777" w:rsidR="00F5737B" w:rsidRDefault="00F5737B" w:rsidP="007B3638">
      <w:pPr>
        <w:pStyle w:val="ListParagraph"/>
        <w:spacing w:after="0" w:line="240" w:lineRule="auto"/>
        <w:rPr>
          <w:rFonts w:ascii="TH SarabunPSK" w:hAnsi="TH SarabunPSK" w:cs="TH SarabunPSK"/>
          <w:color w:val="000000"/>
          <w:sz w:val="56"/>
          <w:szCs w:val="56"/>
        </w:rPr>
      </w:pPr>
    </w:p>
    <w:p w14:paraId="2E3006F8" w14:textId="77777777" w:rsidR="008C19FB" w:rsidRPr="00E80C1C" w:rsidRDefault="008C19FB" w:rsidP="001E100F">
      <w:pPr>
        <w:pStyle w:val="ListParagraph"/>
        <w:spacing w:after="0" w:line="240" w:lineRule="auto"/>
        <w:rPr>
          <w:rFonts w:ascii="TH SarabunPSK" w:hAnsi="TH SarabunPSK" w:cs="TH SarabunPSK"/>
          <w:color w:val="000000"/>
          <w:sz w:val="56"/>
          <w:szCs w:val="56"/>
          <w:cs/>
        </w:rPr>
      </w:pPr>
    </w:p>
    <w:tbl>
      <w:tblPr>
        <w:tblStyle w:val="TableGrid"/>
        <w:tblpPr w:leftFromText="180" w:rightFromText="180" w:vertAnchor="text" w:horzAnchor="margin" w:tblpXSpec="center" w:tblpY="435"/>
        <w:tblW w:w="0" w:type="auto"/>
        <w:tblLook w:val="04A0" w:firstRow="1" w:lastRow="0" w:firstColumn="1" w:lastColumn="0" w:noHBand="0" w:noVBand="1"/>
      </w:tblPr>
      <w:tblGrid>
        <w:gridCol w:w="9984"/>
      </w:tblGrid>
      <w:tr w:rsidR="000E7188" w:rsidRPr="000E7188" w14:paraId="1ABCB1D4" w14:textId="77777777" w:rsidTr="0096231C">
        <w:trPr>
          <w:trHeight w:val="690"/>
        </w:trPr>
        <w:tc>
          <w:tcPr>
            <w:tcW w:w="9984" w:type="dxa"/>
          </w:tcPr>
          <w:p w14:paraId="03883097" w14:textId="58AF7C63" w:rsidR="00D33786" w:rsidRPr="000E7188" w:rsidRDefault="00D33786" w:rsidP="0096231C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56"/>
                <w:szCs w:val="56"/>
              </w:rPr>
            </w:pPr>
            <w:r w:rsidRPr="000E7188">
              <w:rPr>
                <w:rFonts w:ascii="TH SarabunPSK" w:hAnsi="TH SarabunPSK" w:cs="TH SarabunPSK" w:hint="cs"/>
                <w:color w:val="000000" w:themeColor="text1"/>
                <w:sz w:val="56"/>
                <w:szCs w:val="56"/>
                <w:cs/>
              </w:rPr>
              <w:t xml:space="preserve">ส่งเอกสารภายในวันที่ </w:t>
            </w:r>
            <w:r w:rsidRPr="000E7188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</w:rPr>
              <w:t>*</w:t>
            </w:r>
            <w:r w:rsidR="00B334FC" w:rsidRPr="000E7188">
              <w:rPr>
                <w:color w:val="000000" w:themeColor="text1"/>
              </w:rPr>
              <w:t xml:space="preserve"> </w:t>
            </w:r>
            <w:r w:rsidR="00FE0ACC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</w:rPr>
              <w:t>20</w:t>
            </w:r>
            <w:r w:rsidR="002C64B4" w:rsidRPr="000E7188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</w:rPr>
              <w:t xml:space="preserve"> </w:t>
            </w:r>
            <w:r w:rsidR="00B334FC" w:rsidRPr="000E7188">
              <w:rPr>
                <w:rFonts w:ascii="TH SarabunPSK" w:hAnsi="TH SarabunPSK" w:cs="TH SarabunPSK" w:hint="cs"/>
                <w:b/>
                <w:bCs/>
                <w:color w:val="000000" w:themeColor="text1"/>
                <w:sz w:val="56"/>
                <w:szCs w:val="56"/>
                <w:cs/>
              </w:rPr>
              <w:t>กุมภาพันธ์</w:t>
            </w:r>
            <w:r w:rsidR="00B334FC" w:rsidRPr="000E7188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  <w:cs/>
              </w:rPr>
              <w:t xml:space="preserve"> </w:t>
            </w:r>
            <w:r w:rsidR="00B334FC" w:rsidRPr="000E7188">
              <w:rPr>
                <w:rFonts w:ascii="TH SarabunPSK" w:hAnsi="TH SarabunPSK" w:cs="TH SarabunPSK" w:hint="cs"/>
                <w:b/>
                <w:bCs/>
                <w:color w:val="000000" w:themeColor="text1"/>
                <w:sz w:val="56"/>
                <w:szCs w:val="56"/>
                <w:cs/>
              </w:rPr>
              <w:t>25</w:t>
            </w:r>
            <w:r w:rsidR="00B334FC" w:rsidRPr="000E7188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  <w:cs/>
              </w:rPr>
              <w:t xml:space="preserve">66 </w:t>
            </w:r>
            <w:r w:rsidRPr="000E7188">
              <w:rPr>
                <w:rFonts w:ascii="TH SarabunPSK" w:hAnsi="TH SarabunPSK" w:cs="TH SarabunPSK" w:hint="cs"/>
                <w:b/>
                <w:bCs/>
                <w:color w:val="000000" w:themeColor="text1"/>
                <w:sz w:val="56"/>
                <w:szCs w:val="56"/>
                <w:cs/>
              </w:rPr>
              <w:t>เท่านั้น*</w:t>
            </w:r>
          </w:p>
        </w:tc>
      </w:tr>
    </w:tbl>
    <w:p w14:paraId="53FEC27E" w14:textId="77777777" w:rsidR="008C19FB" w:rsidRPr="000E7188" w:rsidRDefault="008C19FB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</w:p>
    <w:p w14:paraId="6F78499E" w14:textId="77777777" w:rsidR="00D33786" w:rsidRPr="000E7188" w:rsidRDefault="00D33786" w:rsidP="001E100F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</w:p>
    <w:p w14:paraId="74AD172D" w14:textId="7FB62855" w:rsidR="008C19FB" w:rsidRPr="000E7188" w:rsidRDefault="008C19FB" w:rsidP="001E100F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0E7188">
        <w:rPr>
          <w:rFonts w:ascii="TH SarabunPSK" w:hAnsi="TH SarabunPSK" w:cs="TH SarabunPSK"/>
          <w:color w:val="000000" w:themeColor="text1"/>
          <w:sz w:val="56"/>
          <w:szCs w:val="56"/>
        </w:rPr>
        <w:t>*</w:t>
      </w:r>
      <w:r w:rsidRPr="000E7188">
        <w:rPr>
          <w:rFonts w:ascii="TH SarabunPSK" w:hAnsi="TH SarabunPSK" w:cs="TH SarabunPSK" w:hint="cs"/>
          <w:color w:val="000000" w:themeColor="text1"/>
          <w:sz w:val="56"/>
          <w:szCs w:val="56"/>
          <w:cs/>
        </w:rPr>
        <w:t xml:space="preserve">* ประกาศ ณ วันที่ </w:t>
      </w:r>
      <w:r w:rsidR="00E73D41" w:rsidRPr="000E7188">
        <w:rPr>
          <w:rFonts w:ascii="TH SarabunPSK" w:hAnsi="TH SarabunPSK" w:cs="TH SarabunPSK" w:hint="cs"/>
          <w:color w:val="000000" w:themeColor="text1"/>
          <w:sz w:val="56"/>
          <w:szCs w:val="56"/>
          <w:cs/>
        </w:rPr>
        <w:t>9 มกราคม 256</w:t>
      </w:r>
      <w:r w:rsidR="0047200B" w:rsidRPr="000E7188">
        <w:rPr>
          <w:rFonts w:ascii="TH SarabunPSK" w:hAnsi="TH SarabunPSK" w:cs="TH SarabunPSK"/>
          <w:color w:val="000000" w:themeColor="text1"/>
          <w:sz w:val="56"/>
          <w:szCs w:val="56"/>
        </w:rPr>
        <w:t>6</w:t>
      </w:r>
      <w:r w:rsidRPr="000E7188">
        <w:rPr>
          <w:rFonts w:ascii="TH SarabunPSK" w:hAnsi="TH SarabunPSK" w:cs="TH SarabunPSK"/>
          <w:color w:val="000000" w:themeColor="text1"/>
          <w:sz w:val="56"/>
          <w:szCs w:val="56"/>
        </w:rPr>
        <w:t xml:space="preserve"> **</w:t>
      </w:r>
    </w:p>
    <w:p w14:paraId="2F5EFF07" w14:textId="77777777" w:rsidR="008C19FB" w:rsidRPr="008C19FB" w:rsidRDefault="008C19FB" w:rsidP="008C19FB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56"/>
          <w:szCs w:val="56"/>
          <w:cs/>
        </w:rPr>
      </w:pP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>สอบถามข้อมูล</w:t>
      </w:r>
      <w:r w:rsidR="00143218">
        <w:rPr>
          <w:rFonts w:ascii="TH SarabunPSK" w:hAnsi="TH SarabunPSK" w:cs="TH SarabunPSK" w:hint="cs"/>
          <w:color w:val="000000"/>
          <w:sz w:val="56"/>
          <w:szCs w:val="56"/>
          <w:cs/>
        </w:rPr>
        <w:t>เพิ่มเติม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 w:rsidRPr="008C19FB">
        <w:rPr>
          <w:rFonts w:ascii="TH SarabunPSK" w:hAnsi="TH SarabunPSK" w:cs="TH SarabunPSK"/>
          <w:color w:val="000000"/>
          <w:sz w:val="56"/>
          <w:szCs w:val="56"/>
        </w:rPr>
        <w:t xml:space="preserve">: </w:t>
      </w:r>
      <w:r w:rsidRPr="008C19FB">
        <w:rPr>
          <w:rFonts w:ascii="TH SarabunPSK" w:hAnsi="TH SarabunPSK" w:cs="TH SarabunPSK" w:hint="cs"/>
          <w:color w:val="000000"/>
          <w:sz w:val="56"/>
          <w:szCs w:val="56"/>
          <w:cs/>
        </w:rPr>
        <w:t>โทร 02-849-6600 ต่อ 1102 (ภก.สถาพร, ภญ.อังศุนิตย์)</w:t>
      </w:r>
      <w:r w:rsidR="002B37A0">
        <w:rPr>
          <w:rFonts w:ascii="TH SarabunPSK" w:hAnsi="TH SarabunPSK" w:cs="TH SarabunPSK" w:hint="cs"/>
          <w:color w:val="000000"/>
          <w:sz w:val="56"/>
          <w:szCs w:val="56"/>
          <w:cs/>
        </w:rPr>
        <w:t xml:space="preserve"> </w:t>
      </w:r>
      <w:r w:rsidR="00636159">
        <w:rPr>
          <w:rFonts w:ascii="TH SarabunPSK" w:hAnsi="TH SarabunPSK" w:cs="TH SarabunPSK" w:hint="cs"/>
          <w:color w:val="000000"/>
          <w:sz w:val="56"/>
          <w:szCs w:val="56"/>
          <w:cs/>
        </w:rPr>
        <w:t>ในวันและเวลาราชการ</w:t>
      </w:r>
    </w:p>
    <w:p w14:paraId="6A6A75C0" w14:textId="77777777" w:rsidR="001A7A6A" w:rsidRPr="008C19FB" w:rsidRDefault="001A7A6A" w:rsidP="008C19FB">
      <w:pPr>
        <w:tabs>
          <w:tab w:val="left" w:pos="1860"/>
        </w:tabs>
        <w:rPr>
          <w:sz w:val="24"/>
          <w:szCs w:val="32"/>
        </w:rPr>
      </w:pPr>
    </w:p>
    <w:sectPr w:rsidR="001A7A6A" w:rsidRPr="008C19FB" w:rsidSect="00F57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5012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0D"/>
    <w:multiLevelType w:val="hybridMultilevel"/>
    <w:tmpl w:val="83C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63E8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22FAB"/>
    <w:multiLevelType w:val="hybridMultilevel"/>
    <w:tmpl w:val="B47EF8CE"/>
    <w:lvl w:ilvl="0" w:tplc="A50A08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63"/>
    <w:rsid w:val="000212E5"/>
    <w:rsid w:val="000D15B6"/>
    <w:rsid w:val="000E7188"/>
    <w:rsid w:val="00143218"/>
    <w:rsid w:val="001A1563"/>
    <w:rsid w:val="001A7A6A"/>
    <w:rsid w:val="001C76FC"/>
    <w:rsid w:val="001E100F"/>
    <w:rsid w:val="00213863"/>
    <w:rsid w:val="00227DC9"/>
    <w:rsid w:val="002B37A0"/>
    <w:rsid w:val="002C64B4"/>
    <w:rsid w:val="002E1649"/>
    <w:rsid w:val="00305723"/>
    <w:rsid w:val="003418F5"/>
    <w:rsid w:val="003430DD"/>
    <w:rsid w:val="003C390F"/>
    <w:rsid w:val="00455CBF"/>
    <w:rsid w:val="0047200B"/>
    <w:rsid w:val="00543035"/>
    <w:rsid w:val="005D6F7D"/>
    <w:rsid w:val="005E31E1"/>
    <w:rsid w:val="005F7105"/>
    <w:rsid w:val="00636159"/>
    <w:rsid w:val="00641F25"/>
    <w:rsid w:val="00691F92"/>
    <w:rsid w:val="006C5C17"/>
    <w:rsid w:val="006C673E"/>
    <w:rsid w:val="007042B0"/>
    <w:rsid w:val="00785D6D"/>
    <w:rsid w:val="007B3638"/>
    <w:rsid w:val="007D1D46"/>
    <w:rsid w:val="007D7F31"/>
    <w:rsid w:val="008015CE"/>
    <w:rsid w:val="00881D00"/>
    <w:rsid w:val="008C19FB"/>
    <w:rsid w:val="008F670A"/>
    <w:rsid w:val="00952CA8"/>
    <w:rsid w:val="0096231C"/>
    <w:rsid w:val="009A02A0"/>
    <w:rsid w:val="00A4154B"/>
    <w:rsid w:val="00AC1EE4"/>
    <w:rsid w:val="00AF0DA5"/>
    <w:rsid w:val="00AF37DE"/>
    <w:rsid w:val="00B15DD7"/>
    <w:rsid w:val="00B24897"/>
    <w:rsid w:val="00B334FC"/>
    <w:rsid w:val="00B906AF"/>
    <w:rsid w:val="00BD3032"/>
    <w:rsid w:val="00C014EA"/>
    <w:rsid w:val="00C74073"/>
    <w:rsid w:val="00C95904"/>
    <w:rsid w:val="00CD3203"/>
    <w:rsid w:val="00D33786"/>
    <w:rsid w:val="00DD76AB"/>
    <w:rsid w:val="00E47F87"/>
    <w:rsid w:val="00E73D41"/>
    <w:rsid w:val="00E80C1C"/>
    <w:rsid w:val="00F306E4"/>
    <w:rsid w:val="00F45C09"/>
    <w:rsid w:val="00F5737B"/>
    <w:rsid w:val="00F57990"/>
    <w:rsid w:val="00F85DF4"/>
    <w:rsid w:val="00FA0833"/>
    <w:rsid w:val="00FC77D1"/>
    <w:rsid w:val="00FE0ACC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3187"/>
  <w15:chartTrackingRefBased/>
  <w15:docId w15:val="{3ECEC748-B69E-47E3-A756-1B10EA3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C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6WzDgDFW192emDc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A3EF-B32E-4E7B-85D9-61F69D72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วิภาวี พุกจินดา</dc:creator>
  <cp:keywords/>
  <dc:description/>
  <cp:lastModifiedBy>สถาพร ขนันไทย</cp:lastModifiedBy>
  <cp:revision>25</cp:revision>
  <cp:lastPrinted>2023-01-06T02:32:00Z</cp:lastPrinted>
  <dcterms:created xsi:type="dcterms:W3CDTF">2022-03-02T07:14:00Z</dcterms:created>
  <dcterms:modified xsi:type="dcterms:W3CDTF">2023-01-09T04:42:00Z</dcterms:modified>
</cp:coreProperties>
</file>